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260"/>
        <w:gridCol w:w="155"/>
      </w:tblGrid>
      <w:tr w:rsidR="0007242F" w:rsidTr="00CA21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42F" w:rsidRPr="0030001F" w:rsidRDefault="0007242F" w:rsidP="0030001F">
            <w:pPr>
              <w:pStyle w:val="1"/>
              <w:spacing w:before="0" w:beforeAutospacing="0" w:after="0" w:afterAutospacing="0" w:line="288" w:lineRule="auto"/>
              <w:ind w:left="180" w:right="180"/>
              <w:jc w:val="center"/>
              <w:rPr>
                <w:rFonts w:ascii="&amp;quot" w:hAnsi="&amp;quot"/>
                <w:i/>
                <w:color w:val="0B3805"/>
                <w:sz w:val="36"/>
                <w:szCs w:val="36"/>
              </w:rPr>
            </w:pPr>
            <w:r w:rsidRPr="0030001F">
              <w:rPr>
                <w:rFonts w:ascii="&amp;quot" w:hAnsi="&amp;quot"/>
                <w:i/>
                <w:color w:val="0B3805"/>
                <w:sz w:val="36"/>
                <w:szCs w:val="36"/>
              </w:rPr>
              <w:t>Сценарий праздника "9 МАЯ – День Победы" (Старшая группа.)</w:t>
            </w:r>
          </w:p>
        </w:tc>
        <w:tc>
          <w:tcPr>
            <w:tcW w:w="0" w:type="auto"/>
            <w:vAlign w:val="center"/>
            <w:hideMark/>
          </w:tcPr>
          <w:p w:rsidR="0007242F" w:rsidRDefault="0007242F" w:rsidP="00CA2131">
            <w:pPr>
              <w:rPr>
                <w:rFonts w:ascii="&amp;quot" w:hAnsi="&amp;quot"/>
                <w:color w:val="333333"/>
                <w:sz w:val="24"/>
                <w:szCs w:val="24"/>
              </w:rPr>
            </w:pPr>
            <w:r>
              <w:rPr>
                <w:rStyle w:val="date"/>
                <w:rFonts w:ascii="&amp;quot" w:hAnsi="&amp;quot"/>
                <w:color w:val="333333"/>
              </w:rPr>
              <w:t>  </w:t>
            </w:r>
          </w:p>
        </w:tc>
      </w:tr>
    </w:tbl>
    <w:p w:rsidR="0007242F" w:rsidRDefault="0007242F" w:rsidP="0007242F">
      <w:pPr>
        <w:pStyle w:val="a3"/>
        <w:spacing w:before="0" w:beforeAutospacing="0" w:after="0" w:afterAutospacing="0" w:line="336" w:lineRule="auto"/>
        <w:jc w:val="center"/>
        <w:rPr>
          <w:rFonts w:ascii="&amp;quot" w:hAnsi="&amp;quot"/>
          <w:color w:val="211E1E"/>
        </w:rPr>
      </w:pPr>
      <w:r>
        <w:rPr>
          <w:rStyle w:val="a4"/>
          <w:rFonts w:ascii="&amp;quot" w:hAnsi="&amp;quot"/>
          <w:color w:val="FF0000"/>
        </w:rPr>
        <w:t>Сценарий праздника, посвященного 75 ГОДОВЩИНЕ Великой  Победы</w:t>
      </w:r>
      <w:r>
        <w:rPr>
          <w:rFonts w:ascii="&amp;quot" w:hAnsi="&amp;quot"/>
          <w:color w:val="211E1E"/>
        </w:rPr>
        <w:t>    </w:t>
      </w:r>
    </w:p>
    <w:p w:rsidR="0007242F" w:rsidRPr="0030001F" w:rsidRDefault="0007242F" w:rsidP="0007242F">
      <w:pPr>
        <w:pStyle w:val="a3"/>
        <w:spacing w:before="0" w:beforeAutospacing="0" w:after="0" w:afterAutospacing="0" w:line="336" w:lineRule="auto"/>
      </w:pPr>
      <w:r w:rsidRPr="0030001F">
        <w:t xml:space="preserve">Автор: </w:t>
      </w:r>
    </w:p>
    <w:p w:rsidR="0007242F" w:rsidRPr="0030001F" w:rsidRDefault="0007242F" w:rsidP="0007242F">
      <w:pPr>
        <w:pStyle w:val="a3"/>
        <w:spacing w:before="0" w:beforeAutospacing="0" w:after="0" w:afterAutospacing="0" w:line="336" w:lineRule="auto"/>
      </w:pPr>
      <w:r w:rsidRPr="0030001F">
        <w:rPr>
          <w:rStyle w:val="a4"/>
          <w:i/>
          <w:iCs/>
        </w:rPr>
        <w:t xml:space="preserve">Быкова Евгения </w:t>
      </w:r>
      <w:r w:rsidR="00A57E3A">
        <w:rPr>
          <w:rStyle w:val="a4"/>
          <w:i/>
          <w:iCs/>
        </w:rPr>
        <w:t xml:space="preserve"> </w:t>
      </w:r>
      <w:proofErr w:type="spellStart"/>
      <w:r w:rsidRPr="0030001F">
        <w:rPr>
          <w:rStyle w:val="a4"/>
          <w:i/>
          <w:iCs/>
        </w:rPr>
        <w:t>Демьяновна</w:t>
      </w:r>
      <w:proofErr w:type="spellEnd"/>
      <w:r w:rsidRPr="0030001F">
        <w:rPr>
          <w:rStyle w:val="a4"/>
          <w:i/>
          <w:iCs/>
        </w:rPr>
        <w:t>.</w:t>
      </w:r>
    </w:p>
    <w:p w:rsidR="0007242F" w:rsidRPr="0030001F" w:rsidRDefault="0007242F" w:rsidP="0007242F">
      <w:pPr>
        <w:pStyle w:val="a3"/>
        <w:spacing w:before="0" w:beforeAutospacing="0" w:after="0" w:afterAutospacing="0" w:line="336" w:lineRule="auto"/>
      </w:pPr>
    </w:p>
    <w:p w:rsidR="0007242F" w:rsidRPr="0030001F" w:rsidRDefault="0007242F" w:rsidP="00DE7561">
      <w:pPr>
        <w:pStyle w:val="a3"/>
        <w:spacing w:before="0" w:beforeAutospacing="0" w:after="0" w:afterAutospacing="0" w:line="336" w:lineRule="auto"/>
        <w:ind w:firstLine="708"/>
        <w:rPr>
          <w:b/>
        </w:rPr>
      </w:pPr>
      <w:r w:rsidRPr="0030001F">
        <w:rPr>
          <w:b/>
        </w:rPr>
        <w:t>ГБДОУ "Детский сад №11" Выборгского района г</w:t>
      </w:r>
      <w:proofErr w:type="gramStart"/>
      <w:r w:rsidRPr="0030001F">
        <w:rPr>
          <w:b/>
        </w:rPr>
        <w:t>.С</w:t>
      </w:r>
      <w:proofErr w:type="gramEnd"/>
      <w:r w:rsidRPr="0030001F">
        <w:rPr>
          <w:b/>
        </w:rPr>
        <w:t>анкт-Петербурга.    </w:t>
      </w:r>
    </w:p>
    <w:p w:rsidR="0007242F" w:rsidRPr="0030001F" w:rsidRDefault="0007242F" w:rsidP="0007242F">
      <w:pPr>
        <w:pStyle w:val="a3"/>
        <w:spacing w:before="0" w:beforeAutospacing="0" w:after="0" w:afterAutospacing="0" w:line="336" w:lineRule="auto"/>
      </w:pPr>
      <w:r w:rsidRPr="0030001F">
        <w:t>                </w:t>
      </w:r>
    </w:p>
    <w:p w:rsidR="00DE7561" w:rsidRDefault="0007242F" w:rsidP="00DE7561">
      <w:pPr>
        <w:pStyle w:val="a3"/>
        <w:spacing w:before="0" w:beforeAutospacing="0" w:after="225" w:afterAutospacing="0" w:line="360" w:lineRule="auto"/>
      </w:pPr>
      <w:r w:rsidRPr="0030001F">
        <w:rPr>
          <w:i/>
        </w:rPr>
        <w:t>Цель</w:t>
      </w:r>
      <w:r w:rsidRPr="0030001F">
        <w:t xml:space="preserve">: </w:t>
      </w:r>
      <w:r w:rsidR="0030001F">
        <w:t>с</w:t>
      </w:r>
      <w:r w:rsidRPr="0030001F">
        <w:t>формирова</w:t>
      </w:r>
      <w:r w:rsidRPr="0030001F">
        <w:rPr>
          <w:b/>
          <w:bCs/>
        </w:rPr>
        <w:t xml:space="preserve">ть </w:t>
      </w:r>
      <w:r w:rsidRPr="0030001F">
        <w:rPr>
          <w:bCs/>
        </w:rPr>
        <w:t>у детей старшего дошкольного возраста патриотические чувства</w:t>
      </w:r>
      <w:r w:rsidRPr="0030001F">
        <w:rPr>
          <w:b/>
          <w:bCs/>
        </w:rPr>
        <w:t>,</w:t>
      </w:r>
      <w:r w:rsidRPr="0030001F">
        <w:rPr>
          <w:shd w:val="clear" w:color="auto" w:fill="FFFFFF"/>
        </w:rPr>
        <w:t xml:space="preserve">  воспитывать чувство гордости за свою Родину, за героизм нашего народа</w:t>
      </w:r>
      <w:r w:rsidR="0030001F">
        <w:rPr>
          <w:shd w:val="clear" w:color="auto" w:fill="FFFFFF"/>
        </w:rPr>
        <w:t xml:space="preserve">, </w:t>
      </w:r>
      <w:r w:rsidR="0030001F">
        <w:t>углубить   знание детей  историей</w:t>
      </w:r>
      <w:r w:rsidR="0030001F" w:rsidRPr="0030001F">
        <w:t xml:space="preserve"> родной страны.</w:t>
      </w:r>
    </w:p>
    <w:p w:rsidR="00DE7561" w:rsidRDefault="00A57E3A" w:rsidP="003000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DE7561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07242F" w:rsidRPr="0030001F" w:rsidRDefault="0007242F" w:rsidP="003000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0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300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75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</w:t>
      </w:r>
      <w:r w:rsidRPr="00300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Уважаемые гости! Дорогие дети! Здравствуйте! Мы рады видеть вас на празднике, </w:t>
      </w:r>
      <w:r w:rsidR="00DE7561">
        <w:rPr>
          <w:rFonts w:ascii="Times New Roman" w:hAnsi="Times New Roman" w:cs="Times New Roman"/>
          <w:sz w:val="24"/>
          <w:szCs w:val="24"/>
          <w:shd w:val="clear" w:color="auto" w:fill="FFFFFF"/>
        </w:rPr>
        <w:t>посвященном Дню великой Победы</w:t>
      </w:r>
      <w:r w:rsidRPr="00300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 </w:t>
      </w:r>
    </w:p>
    <w:p w:rsidR="0007242F" w:rsidRPr="0030001F" w:rsidRDefault="0007242F" w:rsidP="003000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61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30001F">
        <w:rPr>
          <w:rFonts w:ascii="Times New Roman" w:hAnsi="Times New Roman" w:cs="Times New Roman"/>
          <w:sz w:val="24"/>
          <w:szCs w:val="24"/>
        </w:rPr>
        <w:t>: Сегодня праздник день Победы,</w:t>
      </w:r>
    </w:p>
    <w:p w:rsidR="0007242F" w:rsidRPr="0030001F" w:rsidRDefault="0007242F" w:rsidP="003000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01F">
        <w:rPr>
          <w:rFonts w:ascii="Times New Roman" w:hAnsi="Times New Roman" w:cs="Times New Roman"/>
          <w:sz w:val="24"/>
          <w:szCs w:val="24"/>
        </w:rPr>
        <w:t>Счастливый, светлый день весны.</w:t>
      </w:r>
    </w:p>
    <w:p w:rsidR="0007242F" w:rsidRPr="0030001F" w:rsidRDefault="0007242F" w:rsidP="003000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01F">
        <w:rPr>
          <w:rFonts w:ascii="Times New Roman" w:hAnsi="Times New Roman" w:cs="Times New Roman"/>
          <w:sz w:val="24"/>
          <w:szCs w:val="24"/>
        </w:rPr>
        <w:t>В цветы все улицы одеты,</w:t>
      </w:r>
    </w:p>
    <w:p w:rsidR="0007242F" w:rsidRPr="0030001F" w:rsidRDefault="0007242F" w:rsidP="003000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01F">
        <w:rPr>
          <w:rFonts w:ascii="Times New Roman" w:hAnsi="Times New Roman" w:cs="Times New Roman"/>
          <w:sz w:val="24"/>
          <w:szCs w:val="24"/>
        </w:rPr>
        <w:t>И песни звонкие слышны.</w:t>
      </w:r>
    </w:p>
    <w:p w:rsidR="0007242F" w:rsidRPr="0030001F" w:rsidRDefault="00DE7561" w:rsidP="003000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242F" w:rsidRPr="00300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 песню  «День Победы» (музыка </w:t>
      </w:r>
      <w:proofErr w:type="spellStart"/>
      <w:r w:rsidR="0007242F" w:rsidRPr="0030001F">
        <w:rPr>
          <w:rFonts w:ascii="Times New Roman" w:hAnsi="Times New Roman" w:cs="Times New Roman"/>
          <w:sz w:val="24"/>
          <w:szCs w:val="24"/>
          <w:shd w:val="clear" w:color="auto" w:fill="FFFFFF"/>
        </w:rPr>
        <w:t>Тухманова</w:t>
      </w:r>
      <w:proofErr w:type="spellEnd"/>
      <w:r w:rsidR="0007242F" w:rsidRPr="0030001F">
        <w:rPr>
          <w:rFonts w:ascii="Times New Roman" w:hAnsi="Times New Roman" w:cs="Times New Roman"/>
          <w:sz w:val="24"/>
          <w:szCs w:val="24"/>
          <w:shd w:val="clear" w:color="auto" w:fill="FFFFFF"/>
        </w:rPr>
        <w:t>) в зал входя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 дети с цветами в правой руке.</w:t>
      </w:r>
      <w:r w:rsidR="0007242F" w:rsidRPr="00300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Идут по залу «змейкой» за ведущим ребенком, проходят колонной через центр зала и расходятся по одному направо и налево. </w:t>
      </w:r>
    </w:p>
    <w:p w:rsidR="0007242F" w:rsidRPr="0030001F" w:rsidRDefault="0007242F" w:rsidP="003000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7E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Pr="00DE75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Ребенок</w:t>
      </w:r>
      <w:r w:rsidRPr="0030001F">
        <w:rPr>
          <w:rFonts w:ascii="Times New Roman" w:hAnsi="Times New Roman" w:cs="Times New Roman"/>
          <w:sz w:val="24"/>
          <w:szCs w:val="24"/>
          <w:shd w:val="clear" w:color="auto" w:fill="FFFFFF"/>
        </w:rPr>
        <w:t>:    До чего же красив наш город,</w:t>
      </w:r>
    </w:p>
    <w:p w:rsidR="0007242F" w:rsidRPr="0030001F" w:rsidRDefault="0007242F" w:rsidP="003000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это светлое майское утро!</w:t>
      </w:r>
    </w:p>
    <w:p w:rsidR="0007242F" w:rsidRPr="0030001F" w:rsidRDefault="0007242F" w:rsidP="003000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окном заливаются птицы,</w:t>
      </w:r>
    </w:p>
    <w:p w:rsidR="00A57E3A" w:rsidRDefault="0007242F" w:rsidP="003000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Отливает листва перламутром</w:t>
      </w:r>
      <w:proofErr w:type="gramStart"/>
      <w:r w:rsidRPr="00300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300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:rsidR="0007242F" w:rsidRPr="0030001F" w:rsidRDefault="00A57E3A" w:rsidP="003000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07242F" w:rsidRPr="00DE75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Ребенок:</w:t>
      </w:r>
      <w:r w:rsidR="0007242F" w:rsidRPr="00300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Ветеранам мы дарим гвоздики,</w:t>
      </w:r>
    </w:p>
    <w:p w:rsidR="0007242F" w:rsidRPr="0030001F" w:rsidRDefault="0007242F" w:rsidP="0030001F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Вспоминая отважных бойцов.</w:t>
      </w:r>
    </w:p>
    <w:p w:rsidR="0007242F" w:rsidRPr="0030001F" w:rsidRDefault="0007242F" w:rsidP="0030001F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забудем их подвиг великий,</w:t>
      </w:r>
    </w:p>
    <w:p w:rsidR="0007242F" w:rsidRPr="0030001F" w:rsidRDefault="0007242F" w:rsidP="0030001F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Подвиг дедов и наших отцов.  </w:t>
      </w:r>
    </w:p>
    <w:p w:rsidR="0007242F" w:rsidRPr="0030001F" w:rsidRDefault="00A57E3A" w:rsidP="0030001F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</w:t>
      </w:r>
      <w:r w:rsidR="0007242F" w:rsidRPr="00300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</w:t>
      </w:r>
      <w:r w:rsidR="0007242F" w:rsidRPr="00DE75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 ребенок:</w:t>
      </w:r>
      <w:r w:rsidR="0007242F" w:rsidRPr="00300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За все, что есть сейчас у нас,</w:t>
      </w:r>
    </w:p>
    <w:p w:rsidR="0007242F" w:rsidRPr="0030001F" w:rsidRDefault="0007242F" w:rsidP="0030001F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наш счастливый час,</w:t>
      </w:r>
    </w:p>
    <w:p w:rsidR="0007242F" w:rsidRPr="0030001F" w:rsidRDefault="0007242F" w:rsidP="0030001F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то, что солнце светит нам,</w:t>
      </w:r>
    </w:p>
    <w:p w:rsidR="0007242F" w:rsidRPr="0030001F" w:rsidRDefault="0007242F" w:rsidP="0030001F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Спасибо доблестным солдатам,</w:t>
      </w:r>
    </w:p>
    <w:p w:rsidR="0007242F" w:rsidRPr="0030001F" w:rsidRDefault="0007242F" w:rsidP="0030001F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отстояли мир когда – то!  </w:t>
      </w:r>
    </w:p>
    <w:p w:rsidR="0007242F" w:rsidRPr="0030001F" w:rsidRDefault="0007242F" w:rsidP="0030001F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(Снова звучит «День Победы»… дети ставят цветы в вазы у центральной стены, затем садятся на стульчики).                                                                                                           </w:t>
      </w:r>
      <w:r w:rsidRPr="00DE75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  <w:r w:rsidRPr="00300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Этот день – не просто замечательный праздник, в этот день закончилась война, страшная и жестокая, которая длилась целых 4 года. А началась она неожиданно воскресным летним днем, когда люди занимались своими обычными делами: отдыхали, купались, радовались солнышку и теплу. И вдруг по радио  объявили, что на нашу страну напали фашистские захватчики…(Звучит 1 куплет песни «Вставай страна огромная».</w:t>
      </w:r>
      <w:r w:rsidR="00A57E3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07242F" w:rsidRPr="0030001F" w:rsidRDefault="0007242F" w:rsidP="00300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00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Стихотворение В.</w:t>
      </w:r>
      <w:r w:rsidR="00A57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0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00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Губарец</w:t>
      </w:r>
      <w:proofErr w:type="spellEnd"/>
      <w:r w:rsidRPr="003000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300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Ребёнок:</w:t>
      </w: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Вставай, народ!</w:t>
      </w: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Услышав клич земли,</w:t>
      </w: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фронт солдаты Родины ушли.</w:t>
      </w: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 Днепр, за Волгу шли солдаты в бой.</w:t>
      </w: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Сражались за любимый край родной!</w:t>
      </w: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Ребёнок:</w:t>
      </w: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 каждый город, каждое село.</w:t>
      </w: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 все, что на земле моей росло.</w:t>
      </w: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 детскую улыбку, светлый час,</w:t>
      </w: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 мир и счастье каждого из нас.                                                                                       </w:t>
      </w:r>
      <w:r w:rsidRPr="00300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Инсценировка стихотворения «Мы тоже воины», С. Михалкова</w:t>
      </w:r>
    </w:p>
    <w:p w:rsidR="0007242F" w:rsidRPr="0030001F" w:rsidRDefault="0007242F" w:rsidP="00300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Связист </w:t>
      </w:r>
      <w:r w:rsidRPr="00300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(сидит на стульчике, на голове – наушники, в руках – микрофон или телефон):</w:t>
      </w:r>
    </w:p>
    <w:p w:rsidR="0007242F" w:rsidRPr="0030001F" w:rsidRDefault="0007242F" w:rsidP="00300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Алло, «Юпитер»? Я – «Алмаз»,</w:t>
      </w:r>
    </w:p>
    <w:p w:rsidR="0007242F" w:rsidRPr="0030001F" w:rsidRDefault="0007242F" w:rsidP="00300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совсем не слышу вас,</w:t>
      </w:r>
    </w:p>
    <w:p w:rsidR="0007242F" w:rsidRPr="0030001F" w:rsidRDefault="0007242F" w:rsidP="00300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боем заняли село,</w:t>
      </w:r>
    </w:p>
    <w:p w:rsidR="0007242F" w:rsidRPr="0030001F" w:rsidRDefault="0007242F" w:rsidP="00300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у вас? Алло! Алло!</w:t>
      </w:r>
    </w:p>
    <w:p w:rsidR="0007242F" w:rsidRPr="0030001F" w:rsidRDefault="0007242F" w:rsidP="00300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Моряк </w:t>
      </w:r>
      <w:r w:rsidRPr="00300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(смотрит в </w:t>
      </w:r>
      <w:r w:rsidRPr="003000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бинокль</w:t>
      </w:r>
      <w:r w:rsidRPr="00300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вдаль):</w:t>
      </w:r>
    </w:p>
    <w:p w:rsidR="0007242F" w:rsidRPr="0030001F" w:rsidRDefault="0007242F" w:rsidP="00300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горизонте самолёт!</w:t>
      </w:r>
    </w:p>
    <w:p w:rsidR="0007242F" w:rsidRPr="0030001F" w:rsidRDefault="0007242F" w:rsidP="00300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курсу полный ход вперёд!</w:t>
      </w:r>
    </w:p>
    <w:p w:rsidR="0007242F" w:rsidRPr="0030001F" w:rsidRDefault="0007242F" w:rsidP="00300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Готовься к бою экипаж!</w:t>
      </w:r>
    </w:p>
    <w:p w:rsidR="0007242F" w:rsidRPr="0030001F" w:rsidRDefault="0007242F" w:rsidP="00300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Отставить – истребитель наш!</w:t>
      </w:r>
    </w:p>
    <w:p w:rsidR="0007242F" w:rsidRPr="0030001F" w:rsidRDefault="0007242F" w:rsidP="00300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Медсестра </w:t>
      </w:r>
      <w:r w:rsidRPr="00300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(перевязывает раненого, сидящего на стульчике, он стонет):</w:t>
      </w:r>
    </w:p>
    <w:p w:rsidR="0007242F" w:rsidRPr="0030001F" w:rsidRDefault="0007242F" w:rsidP="00300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ревёте, как медведь?</w:t>
      </w:r>
    </w:p>
    <w:p w:rsidR="0007242F" w:rsidRPr="0030001F" w:rsidRDefault="0007242F" w:rsidP="00300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Пустяк осталось потерпеть,</w:t>
      </w:r>
    </w:p>
    <w:p w:rsidR="0007242F" w:rsidRPr="0030001F" w:rsidRDefault="0007242F" w:rsidP="00300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рана ваша так легка,</w:t>
      </w:r>
    </w:p>
    <w:p w:rsidR="0007242F" w:rsidRPr="0030001F" w:rsidRDefault="0007242F" w:rsidP="00300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заживёт наверняка!</w:t>
      </w:r>
    </w:p>
    <w:p w:rsidR="0007242F" w:rsidRPr="0030001F" w:rsidRDefault="0007242F" w:rsidP="00300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Двое лётчиков </w:t>
      </w:r>
      <w:r w:rsidRPr="003000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рассматривают карту.</w:t>
      </w:r>
    </w:p>
    <w:p w:rsidR="0007242F" w:rsidRPr="0030001F" w:rsidRDefault="0007242F" w:rsidP="00300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1-й лётчик: </w:t>
      </w:r>
    </w:p>
    <w:p w:rsidR="0007242F" w:rsidRPr="0030001F" w:rsidRDefault="0007242F" w:rsidP="00300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Пехота здесь, а танки тут,</w:t>
      </w:r>
    </w:p>
    <w:p w:rsidR="0007242F" w:rsidRPr="0030001F" w:rsidRDefault="0007242F" w:rsidP="00300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Лететь до цели семь минут!</w:t>
      </w:r>
    </w:p>
    <w:p w:rsidR="0007242F" w:rsidRPr="0030001F" w:rsidRDefault="0007242F" w:rsidP="00300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лётчик:</w:t>
      </w:r>
    </w:p>
    <w:p w:rsidR="0007242F" w:rsidRPr="0030001F" w:rsidRDefault="0007242F" w:rsidP="00300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Понятен боевой приказ,</w:t>
      </w:r>
    </w:p>
    <w:p w:rsidR="0007242F" w:rsidRPr="0030001F" w:rsidRDefault="0007242F" w:rsidP="00300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Противник не уйдёт от нас!</w:t>
      </w:r>
    </w:p>
    <w:p w:rsidR="0007242F" w:rsidRPr="0030001F" w:rsidRDefault="0007242F" w:rsidP="00300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Разведчик </w:t>
      </w:r>
      <w:r w:rsidRPr="00300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(ходит около центральной стены, в руках автомат):</w:t>
      </w:r>
    </w:p>
    <w:p w:rsidR="0007242F" w:rsidRPr="0030001F" w:rsidRDefault="0007242F" w:rsidP="00300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я забрался на чердак.</w:t>
      </w:r>
    </w:p>
    <w:p w:rsidR="0007242F" w:rsidRPr="0030001F" w:rsidRDefault="0007242F" w:rsidP="00300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может, здесь таится враг?</w:t>
      </w:r>
    </w:p>
    <w:p w:rsidR="0007242F" w:rsidRPr="0030001F" w:rsidRDefault="0007242F" w:rsidP="00300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домом очищаем дом…</w:t>
      </w:r>
    </w:p>
    <w:p w:rsidR="0007242F" w:rsidRPr="00A57E3A" w:rsidRDefault="0007242F" w:rsidP="0030001F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 вместе: </w:t>
      </w: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Врага повсюду мы найдём!</w:t>
      </w:r>
      <w:r w:rsidRPr="00300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</w:t>
      </w:r>
      <w:r w:rsidRPr="00DE75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  <w:r w:rsidRPr="00300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Мужчины уходили на фронт воевать, а женщины продолжали работать день и ночь на фабриках и заводах: шили шинели, вязали теплые рукавицы, носки, пекли хлеб</w:t>
      </w:r>
      <w:proofErr w:type="gramStart"/>
      <w:r w:rsidRPr="0030001F">
        <w:rPr>
          <w:rFonts w:ascii="Times New Roman" w:hAnsi="Times New Roman" w:cs="Times New Roman"/>
          <w:sz w:val="24"/>
          <w:szCs w:val="24"/>
          <w:shd w:val="clear" w:color="auto" w:fill="FFFFFF"/>
        </w:rPr>
        <w:t>… А</w:t>
      </w:r>
      <w:proofErr w:type="gramEnd"/>
      <w:r w:rsidRPr="00300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еще они писали письма солдатам, в которых рассказывали о родном доме, о том. Как они ждут победы и возвращения домой своих сыновей, братьев, женихов, мужей…</w:t>
      </w:r>
    </w:p>
    <w:p w:rsidR="0007242F" w:rsidRPr="0030001F" w:rsidRDefault="0030001F" w:rsidP="0030001F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7E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ДЕТИ</w:t>
      </w:r>
      <w:r w:rsidR="0007242F" w:rsidRPr="00A57E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исполняют песню « Катюша».</w:t>
      </w:r>
      <w:r w:rsidR="0007242F" w:rsidRPr="00A57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7561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07242F" w:rsidRPr="00300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 </w:t>
      </w:r>
      <w:proofErr w:type="spellStart"/>
      <w:r w:rsidR="0007242F" w:rsidRPr="0030001F">
        <w:rPr>
          <w:rFonts w:ascii="Times New Roman" w:hAnsi="Times New Roman" w:cs="Times New Roman"/>
          <w:sz w:val="24"/>
          <w:szCs w:val="24"/>
          <w:shd w:val="clear" w:color="auto" w:fill="FFFFFF"/>
        </w:rPr>
        <w:t>Блантер</w:t>
      </w:r>
      <w:proofErr w:type="spellEnd"/>
      <w:r w:rsidR="0007242F" w:rsidRPr="0030001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E75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242F" w:rsidRPr="00300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</w:t>
      </w:r>
      <w:proofErr w:type="gramStart"/>
      <w:r w:rsidR="0007242F" w:rsidRPr="0030001F">
        <w:rPr>
          <w:rFonts w:ascii="Times New Roman" w:hAnsi="Times New Roman" w:cs="Times New Roman"/>
          <w:sz w:val="24"/>
          <w:szCs w:val="24"/>
          <w:shd w:val="clear" w:color="auto" w:fill="FFFFFF"/>
        </w:rPr>
        <w:t>.И</w:t>
      </w:r>
      <w:proofErr w:type="gramEnd"/>
      <w:r w:rsidR="0007242F" w:rsidRPr="0030001F">
        <w:rPr>
          <w:rFonts w:ascii="Times New Roman" w:hAnsi="Times New Roman" w:cs="Times New Roman"/>
          <w:sz w:val="24"/>
          <w:szCs w:val="24"/>
          <w:shd w:val="clear" w:color="auto" w:fill="FFFFFF"/>
        </w:rPr>
        <w:t>саковского.)</w:t>
      </w:r>
    </w:p>
    <w:p w:rsidR="0007242F" w:rsidRPr="0030001F" w:rsidRDefault="0007242F" w:rsidP="0030001F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242F" w:rsidRPr="0030001F" w:rsidRDefault="0007242F" w:rsidP="0030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0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Частушки на военную тему в сопровождении игры на ложках.</w:t>
      </w: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242F" w:rsidRPr="0030001F" w:rsidRDefault="0007242F" w:rsidP="0030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5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</w:t>
      </w:r>
      <w:r w:rsidR="00A57E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DE75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00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</w:t>
      </w:r>
      <w:r w:rsidRPr="0030001F">
        <w:rPr>
          <w:rFonts w:ascii="Times New Roman" w:hAnsi="Times New Roman" w:cs="Times New Roman"/>
          <w:sz w:val="24"/>
          <w:szCs w:val="24"/>
        </w:rPr>
        <w:t xml:space="preserve">  Мы празднуем день победы! Мы празднуем освобождение</w:t>
      </w:r>
    </w:p>
    <w:p w:rsidR="0007242F" w:rsidRPr="0030001F" w:rsidRDefault="0007242F" w:rsidP="0030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001F">
        <w:rPr>
          <w:rFonts w:ascii="Times New Roman" w:hAnsi="Times New Roman" w:cs="Times New Roman"/>
          <w:sz w:val="24"/>
          <w:szCs w:val="24"/>
        </w:rPr>
        <w:t>Нашей Родины от фашистских захватчиков. Но Победа эта была не легкой. Многие не вернулись домой, потому, что погибли, героически сражаясь за Родину. Они живы в наших сердцах.</w:t>
      </w:r>
    </w:p>
    <w:p w:rsidR="0007242F" w:rsidRPr="0030001F" w:rsidRDefault="0007242F" w:rsidP="0030001F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Музыкально-театрализованная композиция «Журавли».</w:t>
      </w:r>
    </w:p>
    <w:p w:rsidR="0007242F" w:rsidRPr="0030001F" w:rsidRDefault="0007242F" w:rsidP="00300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DE7561" w:rsidRPr="00DE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ущая</w:t>
      </w:r>
      <w:r w:rsidRPr="00DE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.-</w:t>
      </w: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нынешних мальчишек Великая Отечественная война – это далёкое прошлое,</w:t>
      </w:r>
      <w:r w:rsidR="00DE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мы помним прошлое, много знаем о нём, чтоб не повторилось это страшное время.</w:t>
      </w:r>
    </w:p>
    <w:p w:rsidR="0007242F" w:rsidRPr="0030001F" w:rsidRDefault="0007242F" w:rsidP="00300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Викторина «Помнить и знать»</w:t>
      </w:r>
    </w:p>
    <w:p w:rsidR="0007242F" w:rsidRPr="0030001F" w:rsidRDefault="0007242F" w:rsidP="00300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57E3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Младшее звание в армии</w:t>
      </w:r>
      <w:proofErr w:type="gramStart"/>
      <w:r w:rsidR="00A57E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(</w:t>
      </w:r>
      <w:proofErr w:type="gramStart"/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ядовой)</w:t>
      </w:r>
    </w:p>
    <w:p w:rsidR="0007242F" w:rsidRPr="0030001F" w:rsidRDefault="0007242F" w:rsidP="00300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57E3A">
        <w:rPr>
          <w:rFonts w:ascii="Times New Roman" w:eastAsia="Times New Roman" w:hAnsi="Times New Roman" w:cs="Times New Roman"/>
          <w:sz w:val="24"/>
          <w:szCs w:val="24"/>
          <w:lang w:eastAsia="ru-RU"/>
        </w:rPr>
        <w:t>ысшее воинское звание в армии</w:t>
      </w:r>
      <w:proofErr w:type="gramStart"/>
      <w:r w:rsidR="00A57E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57E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</w:t>
      </w:r>
      <w:proofErr w:type="gramStart"/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аршал)</w:t>
      </w:r>
    </w:p>
    <w:p w:rsidR="0007242F" w:rsidRPr="0030001F" w:rsidRDefault="0007242F" w:rsidP="00300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Город-герой, первый принявший на себя удар немецко-фашистских захватчиков.</w:t>
      </w:r>
    </w:p>
    <w:p w:rsidR="0007242F" w:rsidRPr="0030001F" w:rsidRDefault="0007242F" w:rsidP="00300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(крепость-герой Брест)</w:t>
      </w:r>
    </w:p>
    <w:p w:rsidR="0007242F" w:rsidRPr="0030001F" w:rsidRDefault="0007242F" w:rsidP="00300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Город-герой, столица России.               (Москва)</w:t>
      </w:r>
    </w:p>
    <w:p w:rsidR="0007242F" w:rsidRPr="0030001F" w:rsidRDefault="0007242F" w:rsidP="00300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ещё города-герои.  </w:t>
      </w:r>
      <w:proofErr w:type="gramStart"/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>(Ленинград,</w:t>
      </w:r>
      <w:r w:rsidR="00A5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Сталинград,</w:t>
      </w:r>
      <w:r w:rsidR="00A5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Севастополь, Одесса, Киев, Минск, Новороссийск, Керчь, Тула, Мурманск, Смоленск и др.)</w:t>
      </w:r>
      <w:proofErr w:type="gramEnd"/>
    </w:p>
    <w:p w:rsidR="0007242F" w:rsidRPr="0030001F" w:rsidRDefault="0007242F" w:rsidP="00300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героев Вов.    (А. Матросов,</w:t>
      </w:r>
      <w:r w:rsidR="00A5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Маресьев</w:t>
      </w:r>
      <w:proofErr w:type="spellEnd"/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маршал Жуков, лётчики </w:t>
      </w:r>
      <w:proofErr w:type="spellStart"/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Кожедуб</w:t>
      </w:r>
      <w:proofErr w:type="spellEnd"/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Покрышкин</w:t>
      </w:r>
      <w:proofErr w:type="spellEnd"/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</w:p>
    <w:p w:rsidR="0007242F" w:rsidRPr="0030001F" w:rsidRDefault="00A57E3A" w:rsidP="00300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Головной убор солдата</w:t>
      </w:r>
      <w:r w:rsidR="0007242F"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(пилотка, каска)</w:t>
      </w:r>
    </w:p>
    <w:p w:rsidR="0007242F" w:rsidRPr="0030001F" w:rsidRDefault="00A57E3A" w:rsidP="00300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Головной убор матроса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7242F"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</w:t>
      </w:r>
      <w:proofErr w:type="gramStart"/>
      <w:r w:rsidR="0007242F"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07242F"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ескозырка)</w:t>
      </w:r>
    </w:p>
    <w:p w:rsidR="0007242F" w:rsidRPr="00A57E3A" w:rsidRDefault="00A57E3A" w:rsidP="00300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виды оружия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7242F"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(</w:t>
      </w:r>
      <w:proofErr w:type="gramStart"/>
      <w:r w:rsidR="0007242F"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07242F"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истолет, автомат, винтовка, миномёт, пулемёт, пушка гаубица, «Катюша»)</w:t>
      </w:r>
    </w:p>
    <w:p w:rsidR="0007242F" w:rsidRPr="00A57E3A" w:rsidRDefault="0007242F" w:rsidP="0030001F">
      <w:pPr>
        <w:spacing w:line="36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DE75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E7561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30001F">
        <w:rPr>
          <w:rFonts w:ascii="Times New Roman" w:hAnsi="Times New Roman" w:cs="Times New Roman"/>
          <w:sz w:val="24"/>
          <w:szCs w:val="24"/>
        </w:rPr>
        <w:t xml:space="preserve">  Наши солдаты на войне  отличались  героизмом, смекалкой, выносливостью и сильным характером. А  мы тоже </w:t>
      </w:r>
      <w:proofErr w:type="gramStart"/>
      <w:r w:rsidRPr="0030001F">
        <w:rPr>
          <w:rFonts w:ascii="Times New Roman" w:hAnsi="Times New Roman" w:cs="Times New Roman"/>
          <w:sz w:val="24"/>
          <w:szCs w:val="24"/>
        </w:rPr>
        <w:t>покажем</w:t>
      </w:r>
      <w:proofErr w:type="gramEnd"/>
      <w:r w:rsidRPr="0030001F">
        <w:rPr>
          <w:rFonts w:ascii="Times New Roman" w:hAnsi="Times New Roman" w:cs="Times New Roman"/>
          <w:sz w:val="24"/>
          <w:szCs w:val="24"/>
        </w:rPr>
        <w:t xml:space="preserve"> какие мы сильные и смелые.</w:t>
      </w:r>
      <w:r w:rsidRPr="0030001F">
        <w:rPr>
          <w:rFonts w:ascii="Times New Roman" w:hAnsi="Times New Roman" w:cs="Times New Roman"/>
          <w:spacing w:val="5"/>
          <w:sz w:val="24"/>
          <w:szCs w:val="24"/>
        </w:rPr>
        <w:t xml:space="preserve"> Начинаем наш первый конкурс. Какие виды войск вам известны? (Сухопутные войска, военно-</w:t>
      </w:r>
      <w:r w:rsidRPr="0030001F">
        <w:rPr>
          <w:rFonts w:ascii="Times New Roman" w:hAnsi="Times New Roman" w:cs="Times New Roman"/>
          <w:spacing w:val="5"/>
          <w:sz w:val="24"/>
          <w:szCs w:val="24"/>
        </w:rPr>
        <w:lastRenderedPageBreak/>
        <w:t>морской флот, военно-воздушные силы, космические). На трех столах опознавательные знаки видов войск: самолет, пилотка пехотинца, бескозырка моряка. По залу хаотично разложены атрибуты. По команде ведущего дети должны каждый на свой стол собрать соответствующие выбранному виду войск атрибуты. Побеждает тот, кто выполнил задание правильно.</w:t>
      </w:r>
      <w:r w:rsidRPr="0030001F">
        <w:rPr>
          <w:rFonts w:ascii="Times New Roman" w:hAnsi="Times New Roman" w:cs="Times New Roman"/>
          <w:sz w:val="24"/>
          <w:szCs w:val="24"/>
        </w:rPr>
        <w:br/>
      </w:r>
      <w:r w:rsidRPr="0030001F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Конкурс: «Пройди минное поле» </w:t>
      </w:r>
      <w:r w:rsidRPr="0030001F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300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Всей командой, взявшись за руки, нужно пробежать между кеглями туда и </w:t>
      </w:r>
    </w:p>
    <w:p w:rsidR="0007242F" w:rsidRPr="0030001F" w:rsidRDefault="0007242F" w:rsidP="0030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001F">
        <w:rPr>
          <w:rFonts w:ascii="Times New Roman" w:hAnsi="Times New Roman" w:cs="Times New Roman"/>
          <w:sz w:val="24"/>
          <w:szCs w:val="24"/>
        </w:rPr>
        <w:t>обратно и не уронить кегли.</w:t>
      </w:r>
    </w:p>
    <w:p w:rsidR="0007242F" w:rsidRPr="0030001F" w:rsidRDefault="0007242F" w:rsidP="0030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001F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Конкурс для мальчиков.  </w:t>
      </w:r>
      <w:r w:rsidRPr="0030001F">
        <w:rPr>
          <w:rFonts w:ascii="Times New Roman" w:hAnsi="Times New Roman" w:cs="Times New Roman"/>
          <w:spacing w:val="4"/>
          <w:sz w:val="24"/>
          <w:szCs w:val="24"/>
        </w:rPr>
        <w:t>На стульчиках  одежда: сапоги, штаны,</w:t>
      </w:r>
      <w:r w:rsidRPr="0030001F">
        <w:rPr>
          <w:rFonts w:ascii="Times New Roman" w:hAnsi="Times New Roman" w:cs="Times New Roman"/>
          <w:spacing w:val="4"/>
          <w:sz w:val="24"/>
          <w:szCs w:val="24"/>
        </w:rPr>
        <w:br/>
      </w:r>
      <w:r w:rsidRPr="0030001F">
        <w:rPr>
          <w:rFonts w:ascii="Times New Roman" w:hAnsi="Times New Roman" w:cs="Times New Roman"/>
          <w:spacing w:val="3"/>
          <w:sz w:val="24"/>
          <w:szCs w:val="24"/>
        </w:rPr>
        <w:t>куртка, варежки, шапка, шарф. Игроки  «спят».</w:t>
      </w:r>
    </w:p>
    <w:p w:rsidR="0007242F" w:rsidRPr="0030001F" w:rsidRDefault="0007242F" w:rsidP="0030001F">
      <w:pPr>
        <w:spacing w:line="360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30001F">
        <w:rPr>
          <w:rFonts w:ascii="Times New Roman" w:hAnsi="Times New Roman" w:cs="Times New Roman"/>
          <w:spacing w:val="4"/>
          <w:sz w:val="24"/>
          <w:szCs w:val="24"/>
        </w:rPr>
        <w:t>Звучит музыка, ведущий командует: «Подъем». Сейчас мы проверим, как наши мальчики умеют быстро одеваться. Солдаты все делают очень быстро!</w:t>
      </w:r>
    </w:p>
    <w:p w:rsidR="0007242F" w:rsidRPr="0030001F" w:rsidRDefault="0007242F" w:rsidP="0030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001F">
        <w:rPr>
          <w:rStyle w:val="a4"/>
          <w:rFonts w:ascii="Times New Roman" w:hAnsi="Times New Roman" w:cs="Times New Roman"/>
          <w:sz w:val="24"/>
          <w:szCs w:val="24"/>
        </w:rPr>
        <w:t>Соревнование «Дальность полёта».</w:t>
      </w:r>
    </w:p>
    <w:p w:rsidR="0007242F" w:rsidRPr="0030001F" w:rsidRDefault="0007242F" w:rsidP="0030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001F">
        <w:rPr>
          <w:rFonts w:ascii="Times New Roman" w:hAnsi="Times New Roman" w:cs="Times New Roman"/>
          <w:sz w:val="24"/>
          <w:szCs w:val="24"/>
        </w:rPr>
        <w:t>Задание для участников: встать на одну линию и запустить самолётики. У команд должны быть самолётики разного цвета, чтобы можно было определить, самолётик участника какой команды долетит дальше, тот и победил.</w:t>
      </w:r>
    </w:p>
    <w:p w:rsidR="0007242F" w:rsidRPr="0030001F" w:rsidRDefault="00DE7561" w:rsidP="0030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561">
        <w:rPr>
          <w:rFonts w:ascii="Times New Roman" w:hAnsi="Times New Roman" w:cs="Times New Roman"/>
          <w:b/>
          <w:sz w:val="24"/>
          <w:szCs w:val="24"/>
        </w:rPr>
        <w:t xml:space="preserve"> Ведущая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42F" w:rsidRPr="0030001F">
        <w:rPr>
          <w:rFonts w:ascii="Times New Roman" w:hAnsi="Times New Roman" w:cs="Times New Roman"/>
          <w:sz w:val="24"/>
          <w:szCs w:val="24"/>
        </w:rPr>
        <w:t xml:space="preserve">Ребята вот мы и  </w:t>
      </w:r>
      <w:proofErr w:type="gramStart"/>
      <w:r w:rsidR="0007242F" w:rsidRPr="0030001F">
        <w:rPr>
          <w:rFonts w:ascii="Times New Roman" w:hAnsi="Times New Roman" w:cs="Times New Roman"/>
          <w:sz w:val="24"/>
          <w:szCs w:val="24"/>
        </w:rPr>
        <w:t>увидели</w:t>
      </w:r>
      <w:proofErr w:type="gramEnd"/>
      <w:r w:rsidR="0007242F" w:rsidRPr="0030001F">
        <w:rPr>
          <w:rFonts w:ascii="Times New Roman" w:hAnsi="Times New Roman" w:cs="Times New Roman"/>
          <w:sz w:val="24"/>
          <w:szCs w:val="24"/>
        </w:rPr>
        <w:t xml:space="preserve">  какие вы быстрые и ловкие.</w:t>
      </w:r>
    </w:p>
    <w:p w:rsidR="0007242F" w:rsidRPr="00DE7561" w:rsidRDefault="0007242F" w:rsidP="003000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7561">
        <w:rPr>
          <w:rFonts w:ascii="Times New Roman" w:hAnsi="Times New Roman" w:cs="Times New Roman"/>
          <w:b/>
          <w:sz w:val="24"/>
          <w:szCs w:val="24"/>
        </w:rPr>
        <w:t>Танец « Синий платочек». Исполняют девочки.</w:t>
      </w:r>
    </w:p>
    <w:p w:rsidR="0007242F" w:rsidRPr="0030001F" w:rsidRDefault="0007242F" w:rsidP="0030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001F">
        <w:rPr>
          <w:rFonts w:ascii="Times New Roman" w:hAnsi="Times New Roman" w:cs="Times New Roman"/>
          <w:sz w:val="24"/>
          <w:szCs w:val="24"/>
        </w:rPr>
        <w:t>А какие были бесстрашные медицинские сестры, они выносили раненых прямо с поля боя, когда свистели пули над головой, а сейчас умение преодолевать трудности покажут девочки.</w:t>
      </w:r>
    </w:p>
    <w:p w:rsidR="0007242F" w:rsidRPr="0030001F" w:rsidRDefault="0007242F" w:rsidP="0030001F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01F">
        <w:rPr>
          <w:rFonts w:ascii="Times New Roman" w:hAnsi="Times New Roman" w:cs="Times New Roman"/>
          <w:sz w:val="24"/>
          <w:szCs w:val="24"/>
          <w:shd w:val="clear" w:color="auto" w:fill="FFFFFF"/>
        </w:rPr>
        <w:t>Девочки-медсестры, одетые в белый халат, пробирается сквозь все преграды на поле боя к раненому бойц</w:t>
      </w:r>
      <w:proofErr w:type="gramStart"/>
      <w:r w:rsidRPr="0030001F">
        <w:rPr>
          <w:rFonts w:ascii="Times New Roman" w:hAnsi="Times New Roman" w:cs="Times New Roman"/>
          <w:sz w:val="24"/>
          <w:szCs w:val="24"/>
          <w:shd w:val="clear" w:color="auto" w:fill="FFFFFF"/>
        </w:rPr>
        <w:t>у(</w:t>
      </w:r>
      <w:proofErr w:type="gramEnd"/>
      <w:r w:rsidRPr="0030001F">
        <w:rPr>
          <w:rFonts w:ascii="Times New Roman" w:hAnsi="Times New Roman" w:cs="Times New Roman"/>
          <w:sz w:val="24"/>
          <w:szCs w:val="24"/>
          <w:shd w:val="clear" w:color="auto" w:fill="FFFFFF"/>
        </w:rPr>
        <w:t>мальчик на стуле), достает из кармана халата бинт и делает перевязку руки. Побеждает та девочка, которая быстрее всех пришла на помощь. Спасибо.</w:t>
      </w:r>
    </w:p>
    <w:p w:rsidR="0007242F" w:rsidRPr="0030001F" w:rsidRDefault="0007242F" w:rsidP="0030001F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0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Вальс «Ах, эти </w:t>
      </w:r>
      <w:r w:rsidR="00DE7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тучи в </w:t>
      </w:r>
      <w:proofErr w:type="gramStart"/>
      <w:r w:rsidR="00DE7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голубом</w:t>
      </w:r>
      <w:proofErr w:type="gramEnd"/>
      <w:r w:rsidR="00DE7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…»</w:t>
      </w:r>
    </w:p>
    <w:p w:rsidR="0007242F" w:rsidRPr="00DE7561" w:rsidRDefault="0007242F" w:rsidP="003000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756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Ведущий:</w:t>
      </w:r>
      <w:r w:rsidRPr="00DE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0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Победа досталась нашему </w:t>
      </w:r>
      <w:proofErr w:type="gramStart"/>
      <w:r w:rsidRPr="0030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народу дорогой ценой</w:t>
      </w:r>
      <w:proofErr w:type="gramEnd"/>
      <w:r w:rsidRPr="0030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 Миллионы бойцов навечно остались лежать в земле.</w:t>
      </w: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56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Ребёнок:</w:t>
      </w:r>
      <w:r w:rsidRPr="00DE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0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Ярко звёзды горят</w:t>
      </w:r>
      <w:proofErr w:type="gramStart"/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30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Кремлёвском саду</w:t>
      </w: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Неизвестный солдат</w:t>
      </w: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Спит у всех на виду!</w:t>
      </w: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Над гранитной плитой</w:t>
      </w: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Вечный свет негасим.</w:t>
      </w: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Вся страна сиротой</w:t>
      </w:r>
      <w:proofErr w:type="gramStart"/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30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аклонилась над ним.</w:t>
      </w: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Ребенок.</w:t>
      </w:r>
      <w:r w:rsidRPr="00DE75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30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Неизвестный солдат,</w:t>
      </w: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Чей-то сын, или брат</w:t>
      </w: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 с войны никогда</w:t>
      </w:r>
      <w:proofErr w:type="gramStart"/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30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 вернётся назад.</w:t>
      </w: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 не сдал автомат</w:t>
      </w:r>
      <w:proofErr w:type="gramStart"/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30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пилотку свою.</w:t>
      </w: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Неизвестный солдат</w:t>
      </w: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Свет зажгли мы ему!</w:t>
      </w: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561">
        <w:rPr>
          <w:rFonts w:ascii="Times New Roman" w:hAnsi="Times New Roman" w:cs="Times New Roman"/>
          <w:b/>
          <w:sz w:val="24"/>
          <w:szCs w:val="24"/>
        </w:rPr>
        <w:t>Ведущая</w:t>
      </w:r>
      <w:r w:rsidR="00A57E3A">
        <w:rPr>
          <w:rFonts w:ascii="Times New Roman" w:hAnsi="Times New Roman" w:cs="Times New Roman"/>
          <w:b/>
          <w:sz w:val="24"/>
          <w:szCs w:val="24"/>
        </w:rPr>
        <w:t>:</w:t>
      </w:r>
    </w:p>
    <w:p w:rsidR="0007242F" w:rsidRPr="0030001F" w:rsidRDefault="0007242F" w:rsidP="0030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001F">
        <w:rPr>
          <w:rFonts w:ascii="Times New Roman" w:hAnsi="Times New Roman" w:cs="Times New Roman"/>
          <w:sz w:val="24"/>
          <w:szCs w:val="24"/>
        </w:rPr>
        <w:t xml:space="preserve">В память о них зажжен и всегда будет гореть «Вечный огонь» </w:t>
      </w:r>
    </w:p>
    <w:p w:rsidR="0007242F" w:rsidRPr="0030001F" w:rsidRDefault="0007242F" w:rsidP="0030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561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30001F">
        <w:rPr>
          <w:rFonts w:ascii="Times New Roman" w:hAnsi="Times New Roman" w:cs="Times New Roman"/>
          <w:sz w:val="24"/>
          <w:szCs w:val="24"/>
        </w:rPr>
        <w:t xml:space="preserve"> Горит огонь у обелиска,</w:t>
      </w:r>
    </w:p>
    <w:p w:rsidR="0007242F" w:rsidRPr="0030001F" w:rsidRDefault="0007242F" w:rsidP="0030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001F">
        <w:rPr>
          <w:rFonts w:ascii="Times New Roman" w:hAnsi="Times New Roman" w:cs="Times New Roman"/>
          <w:sz w:val="24"/>
          <w:szCs w:val="24"/>
        </w:rPr>
        <w:t>Березы в тишине стоят.</w:t>
      </w:r>
    </w:p>
    <w:p w:rsidR="0007242F" w:rsidRPr="0030001F" w:rsidRDefault="0007242F" w:rsidP="0030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001F">
        <w:rPr>
          <w:rFonts w:ascii="Times New Roman" w:hAnsi="Times New Roman" w:cs="Times New Roman"/>
          <w:sz w:val="24"/>
          <w:szCs w:val="24"/>
        </w:rPr>
        <w:t> И мы склонились низко-низко,</w:t>
      </w:r>
    </w:p>
    <w:p w:rsidR="0007242F" w:rsidRPr="0030001F" w:rsidRDefault="0007242F" w:rsidP="0030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001F">
        <w:rPr>
          <w:rFonts w:ascii="Times New Roman" w:hAnsi="Times New Roman" w:cs="Times New Roman"/>
          <w:sz w:val="24"/>
          <w:szCs w:val="24"/>
        </w:rPr>
        <w:t xml:space="preserve">Тут неизвестный спит солдат                                                                                         </w:t>
      </w:r>
    </w:p>
    <w:p w:rsidR="0007242F" w:rsidRPr="0030001F" w:rsidRDefault="0007242F" w:rsidP="0030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561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30001F">
        <w:rPr>
          <w:rFonts w:ascii="Times New Roman" w:hAnsi="Times New Roman" w:cs="Times New Roman"/>
          <w:sz w:val="24"/>
          <w:szCs w:val="24"/>
        </w:rPr>
        <w:t>  С болью в душе мы скорбим о тех, кто не вернулся с поля боя.</w:t>
      </w:r>
    </w:p>
    <w:p w:rsidR="0007242F" w:rsidRPr="0030001F" w:rsidRDefault="0007242F" w:rsidP="0030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001F">
        <w:rPr>
          <w:rFonts w:ascii="Times New Roman" w:hAnsi="Times New Roman" w:cs="Times New Roman"/>
          <w:sz w:val="24"/>
          <w:szCs w:val="24"/>
        </w:rPr>
        <w:t>Минутой молчания почтим их память, и каждый в душе поблагодарит их за тот счастливый мир, в котором мы живем.</w:t>
      </w:r>
    </w:p>
    <w:p w:rsidR="0007242F" w:rsidRPr="0030001F" w:rsidRDefault="0007242F" w:rsidP="0030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001F">
        <w:rPr>
          <w:rFonts w:ascii="Times New Roman" w:hAnsi="Times New Roman" w:cs="Times New Roman"/>
          <w:sz w:val="24"/>
          <w:szCs w:val="24"/>
        </w:rPr>
        <w:t>Встанем и склоним головы перед их памятью.</w:t>
      </w:r>
    </w:p>
    <w:p w:rsidR="00330CD7" w:rsidRDefault="00330CD7" w:rsidP="0030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МИНУТА МОЛЧАНИЯ</w:t>
      </w:r>
      <w:r w:rsidR="0007242F" w:rsidRPr="00DE7561">
        <w:rPr>
          <w:rFonts w:ascii="Times New Roman" w:hAnsi="Times New Roman" w:cs="Times New Roman"/>
          <w:b/>
          <w:sz w:val="24"/>
          <w:szCs w:val="24"/>
        </w:rPr>
        <w:t>)</w:t>
      </w:r>
      <w:r w:rsidR="0007242F" w:rsidRPr="00300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42F" w:rsidRPr="0030001F" w:rsidRDefault="0007242F" w:rsidP="0030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001F">
        <w:rPr>
          <w:rFonts w:ascii="Times New Roman" w:hAnsi="Times New Roman" w:cs="Times New Roman"/>
          <w:sz w:val="24"/>
          <w:szCs w:val="24"/>
        </w:rPr>
        <w:t xml:space="preserve">Садятся на стульчики. </w:t>
      </w:r>
    </w:p>
    <w:p w:rsidR="0007242F" w:rsidRPr="00DE7561" w:rsidRDefault="00330CD7" w:rsidP="003000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« Вечный огонь»</w:t>
      </w:r>
    </w:p>
    <w:p w:rsidR="0007242F" w:rsidRPr="0030001F" w:rsidRDefault="0007242F" w:rsidP="0030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E3A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30001F">
        <w:rPr>
          <w:rFonts w:ascii="Times New Roman" w:hAnsi="Times New Roman" w:cs="Times New Roman"/>
          <w:sz w:val="24"/>
          <w:szCs w:val="24"/>
        </w:rPr>
        <w:t xml:space="preserve"> Никогда этот день не забудут люди. За то, что мы сейчас </w:t>
      </w:r>
    </w:p>
    <w:p w:rsidR="0007242F" w:rsidRPr="0030001F" w:rsidRDefault="0007242F" w:rsidP="0030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001F">
        <w:rPr>
          <w:rFonts w:ascii="Times New Roman" w:hAnsi="Times New Roman" w:cs="Times New Roman"/>
          <w:sz w:val="24"/>
          <w:szCs w:val="24"/>
        </w:rPr>
        <w:t> с вами вместе радуемся, ликуем, смеемся, танцуем, мы обязаны</w:t>
      </w:r>
    </w:p>
    <w:p w:rsidR="0007242F" w:rsidRPr="0030001F" w:rsidRDefault="0007242F" w:rsidP="0030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001F">
        <w:rPr>
          <w:rFonts w:ascii="Times New Roman" w:hAnsi="Times New Roman" w:cs="Times New Roman"/>
          <w:sz w:val="24"/>
          <w:szCs w:val="24"/>
        </w:rPr>
        <w:lastRenderedPageBreak/>
        <w:t>нашим бабушками дедушкам, которые в жестоких боях отстояли мир. Так будем с благодарностью беречь этот мир, в котором мы живем.</w:t>
      </w:r>
    </w:p>
    <w:p w:rsidR="0007242F" w:rsidRPr="0030001F" w:rsidRDefault="0007242F" w:rsidP="00300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00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="00A57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00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Семидесятипятилетний юбилей Победы!</w:t>
      </w: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славный юбилей!</w:t>
      </w: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самый главный праздник</w:t>
      </w:r>
      <w:proofErr w:type="gramStart"/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30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сех народов, всех людей!</w:t>
      </w: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этот радостный день и чудесный,</w:t>
      </w: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7E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 Родине, </w:t>
      </w:r>
      <w:r w:rsidRPr="0030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мире наши песни,</w:t>
      </w: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Пусть больше никогда войны не будет!!!</w:t>
      </w: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пусть цветут цветы на радость людям.</w:t>
      </w:r>
    </w:p>
    <w:p w:rsidR="0007242F" w:rsidRPr="00A57E3A" w:rsidRDefault="0007242F" w:rsidP="0030001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E3A">
        <w:rPr>
          <w:rFonts w:ascii="Times New Roman" w:hAnsi="Times New Roman" w:cs="Times New Roman"/>
          <w:b/>
          <w:sz w:val="24"/>
          <w:szCs w:val="24"/>
        </w:rPr>
        <w:t xml:space="preserve"> ( Песня! « 9 МАЯ»)</w:t>
      </w:r>
      <w:r w:rsidRPr="00A57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7242F" w:rsidRPr="0030001F" w:rsidRDefault="0007242F" w:rsidP="00300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r w:rsidR="00A57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ущая</w:t>
      </w:r>
      <w:r w:rsidR="00A5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стало доброй традицией в канун Праздника Победы надевать</w:t>
      </w:r>
    </w:p>
    <w:p w:rsidR="0007242F" w:rsidRPr="0030001F" w:rsidRDefault="0007242F" w:rsidP="00300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Георгиевские ленточки, как символ победы над врагом…</w:t>
      </w:r>
    </w:p>
    <w:p w:rsidR="00A57E3A" w:rsidRDefault="0007242F" w:rsidP="0030001F">
      <w:pPr>
        <w:spacing w:line="36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300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 </w:t>
      </w:r>
      <w:r w:rsidRPr="00A57E3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 вручает детям памятные ленточки</w:t>
      </w:r>
    </w:p>
    <w:p w:rsidR="0007242F" w:rsidRPr="00A57E3A" w:rsidRDefault="0007242F" w:rsidP="0030001F">
      <w:pPr>
        <w:spacing w:line="36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E3A">
        <w:rPr>
          <w:rFonts w:ascii="Times New Roman" w:hAnsi="Times New Roman" w:cs="Times New Roman"/>
          <w:b/>
          <w:sz w:val="24"/>
          <w:szCs w:val="24"/>
        </w:rPr>
        <w:t>Под Марш: «Прощание Славянки» муз. В</w:t>
      </w:r>
      <w:r w:rsidR="00A57E3A">
        <w:rPr>
          <w:rFonts w:ascii="Times New Roman" w:hAnsi="Times New Roman" w:cs="Times New Roman"/>
          <w:b/>
          <w:sz w:val="24"/>
          <w:szCs w:val="24"/>
        </w:rPr>
        <w:t>. Агапкина. Дети уходят из зала</w:t>
      </w:r>
    </w:p>
    <w:p w:rsidR="007A697B" w:rsidRPr="0030001F" w:rsidRDefault="007A697B" w:rsidP="00300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A697B" w:rsidRPr="0030001F" w:rsidSect="007A6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42F"/>
    <w:rsid w:val="0007242F"/>
    <w:rsid w:val="0030001F"/>
    <w:rsid w:val="00330CD7"/>
    <w:rsid w:val="007A697B"/>
    <w:rsid w:val="007F4C35"/>
    <w:rsid w:val="00A57E3A"/>
    <w:rsid w:val="00DE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2F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72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4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7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42F"/>
    <w:rPr>
      <w:b/>
      <w:bCs/>
    </w:rPr>
  </w:style>
  <w:style w:type="character" w:customStyle="1" w:styleId="date">
    <w:name w:val="date"/>
    <w:basedOn w:val="a0"/>
    <w:rsid w:val="00072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2020-04-27T20:03:00Z</dcterms:created>
  <dcterms:modified xsi:type="dcterms:W3CDTF">2020-04-29T15:47:00Z</dcterms:modified>
</cp:coreProperties>
</file>